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C7" w:rsidRDefault="000A05C7" w:rsidP="000A05C7">
      <w:pPr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附件6：</w:t>
      </w:r>
    </w:p>
    <w:p w:rsidR="000A05C7" w:rsidRDefault="000A05C7" w:rsidP="000A05C7">
      <w:pPr>
        <w:ind w:firstLine="643"/>
        <w:jc w:val="center"/>
        <w:rPr>
          <w:rFonts w:ascii="黑体" w:eastAsia="黑体" w:hAnsi="宋体" w:cs="黑体"/>
          <w:b/>
          <w:sz w:val="32"/>
          <w:szCs w:val="32"/>
        </w:rPr>
      </w:pPr>
      <w:r>
        <w:rPr>
          <w:rFonts w:ascii="黑体" w:eastAsia="黑体" w:hAnsi="宋体" w:cs="黑体" w:hint="eastAsia"/>
          <w:b/>
          <w:sz w:val="32"/>
          <w:szCs w:val="32"/>
        </w:rPr>
        <w:t>武汉大学研究生实践育人评先评优申报汇总表</w:t>
      </w:r>
    </w:p>
    <w:p w:rsidR="000A05C7" w:rsidRDefault="000A05C7" w:rsidP="000A05C7">
      <w:pPr>
        <w:spacing w:beforeLines="100" w:afterLines="50"/>
        <w:ind w:firstLine="420"/>
        <w:rPr>
          <w:rFonts w:ascii="黑体" w:eastAsia="黑体" w:hAnsi="宋体" w:cs="黑体"/>
          <w:szCs w:val="21"/>
        </w:rPr>
      </w:pPr>
      <w:r>
        <w:rPr>
          <w:rFonts w:ascii="黑体" w:eastAsia="黑体" w:hAnsi="宋体" w:cs="黑体" w:hint="eastAsia"/>
          <w:szCs w:val="21"/>
        </w:rPr>
        <w:t>申报单位：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3543"/>
        <w:gridCol w:w="2270"/>
      </w:tblGrid>
      <w:tr w:rsidR="000A05C7" w:rsidTr="00B2737E">
        <w:trPr>
          <w:trHeight w:val="79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申报类别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val="83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优秀组织单位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A05C7" w:rsidTr="00B2737E">
        <w:trPr>
          <w:trHeight w:val="8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left="120" w:hangingChars="50" w:hanging="1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实习实践先进个人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Chars="100" w:firstLine="2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实习实践类别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Chars="183" w:firstLine="439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0A05C7" w:rsidTr="00B2737E">
        <w:trPr>
          <w:trHeight w:hRule="exact"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hRule="exact"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hRule="exact"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hRule="exact"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hRule="exact"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hRule="exact"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hRule="exact"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val="83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left="120" w:hangingChars="50" w:hanging="1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实习实践优秀成果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Chars="83" w:firstLine="19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成果名称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0A05C7" w:rsidTr="00B2737E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  <w:tr w:rsidR="000A05C7" w:rsidTr="00B2737E">
        <w:trPr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C7" w:rsidRDefault="000A05C7" w:rsidP="00B2737E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</w:tr>
    </w:tbl>
    <w:p w:rsidR="000A05C7" w:rsidRDefault="000A05C7" w:rsidP="000A05C7">
      <w:pPr>
        <w:ind w:firstLineChars="0" w:firstLine="0"/>
        <w:rPr>
          <w:rFonts w:ascii="仿宋_GB2312" w:eastAsia="仿宋_GB2312"/>
          <w:color w:val="FF0000"/>
          <w:sz w:val="32"/>
          <w:szCs w:val="32"/>
        </w:rPr>
      </w:pPr>
      <w:r>
        <w:rPr>
          <w:rFonts w:ascii="宋体" w:hAnsi="宋体" w:cs="宋体" w:hint="eastAsia"/>
          <w:szCs w:val="21"/>
        </w:rPr>
        <w:t>注：本表由各单位按格式拟制并盖章。</w:t>
      </w:r>
    </w:p>
    <w:sectPr w:rsidR="000A05C7" w:rsidSect="0094440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0A" w:rsidRDefault="000A05C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0A" w:rsidRDefault="000A05C7">
    <w:pPr>
      <w:pStyle w:val="a3"/>
      <w:ind w:firstLine="360"/>
      <w:jc w:val="center"/>
    </w:pPr>
    <w:r w:rsidRPr="0024552D">
      <w:fldChar w:fldCharType="begin"/>
    </w:r>
    <w:r>
      <w:instrText xml:space="preserve"> PAGE   \* MERGEFORMAT </w:instrText>
    </w:r>
    <w:r w:rsidRPr="0024552D">
      <w:fldChar w:fldCharType="separate"/>
    </w:r>
    <w:r w:rsidRPr="000A05C7">
      <w:rPr>
        <w:noProof/>
        <w:lang w:val="zh-CN"/>
      </w:rPr>
      <w:t>1</w:t>
    </w:r>
    <w:r>
      <w:rPr>
        <w:lang w:val="zh-CN"/>
      </w:rPr>
      <w:fldChar w:fldCharType="end"/>
    </w:r>
  </w:p>
  <w:p w:rsidR="0094440A" w:rsidRDefault="000A05C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0A" w:rsidRDefault="000A05C7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0A" w:rsidRDefault="000A05C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0A" w:rsidRDefault="000A05C7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0A" w:rsidRDefault="000A05C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5C7"/>
    <w:rsid w:val="000A05C7"/>
    <w:rsid w:val="003A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C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05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A05C7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nhideWhenUsed/>
    <w:rsid w:val="000A0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A05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AF9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2016-11-08T02:42:00Z</dcterms:created>
  <dcterms:modified xsi:type="dcterms:W3CDTF">2016-11-08T02:42:00Z</dcterms:modified>
</cp:coreProperties>
</file>